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E82" w:rsidRDefault="00265D60">
      <w:pPr>
        <w:tabs>
          <w:tab w:val="center" w:pos="9775"/>
        </w:tabs>
        <w:spacing w:after="5" w:line="259" w:lineRule="auto"/>
        <w:ind w:left="-15" w:firstLine="0"/>
        <w:jc w:val="left"/>
      </w:pPr>
      <w:r>
        <w:rPr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253872</wp:posOffset>
            </wp:positionH>
            <wp:positionV relativeFrom="paragraph">
              <wp:posOffset>-31095</wp:posOffset>
            </wp:positionV>
            <wp:extent cx="627848" cy="719455"/>
            <wp:effectExtent l="0" t="0" r="0" b="0"/>
            <wp:wrapSquare wrapText="bothSides"/>
            <wp:docPr id="561" name="Picture 5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" name="Picture 56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7848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color w:val="FF0000"/>
        </w:rPr>
        <w:t xml:space="preserve">Mazeret </w:t>
      </w:r>
    </w:p>
    <w:p w:rsidR="00F25E82" w:rsidRDefault="00265D60">
      <w:pPr>
        <w:tabs>
          <w:tab w:val="center" w:pos="9865"/>
        </w:tabs>
        <w:spacing w:after="5" w:line="259" w:lineRule="auto"/>
        <w:ind w:left="-15" w:firstLine="0"/>
        <w:jc w:val="left"/>
      </w:pPr>
      <w:r>
        <w:rPr>
          <w:sz w:val="20"/>
        </w:rPr>
        <w:t xml:space="preserve"> </w:t>
      </w:r>
      <w:r>
        <w:rPr>
          <w:b/>
          <w:sz w:val="20"/>
        </w:rPr>
        <w:t xml:space="preserve"> </w:t>
      </w:r>
      <w:r>
        <w:rPr>
          <w:b/>
          <w:sz w:val="20"/>
        </w:rPr>
        <w:tab/>
      </w:r>
      <w:r>
        <w:rPr>
          <w:b/>
          <w:color w:val="FF0000"/>
        </w:rPr>
        <w:t xml:space="preserve">Sınav(lar)ı </w:t>
      </w:r>
    </w:p>
    <w:p w:rsidR="00F25E82" w:rsidRDefault="00265D60">
      <w:pPr>
        <w:tabs>
          <w:tab w:val="center" w:pos="7884"/>
          <w:tab w:val="right" w:pos="10694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b/>
          <w:sz w:val="31"/>
          <w:vertAlign w:val="subscript"/>
        </w:rPr>
        <w:t xml:space="preserve"> </w:t>
      </w:r>
      <w:r>
        <w:rPr>
          <w:b/>
          <w:sz w:val="31"/>
          <w:vertAlign w:val="subscript"/>
        </w:rPr>
        <w:tab/>
      </w:r>
      <w:r>
        <w:rPr>
          <w:b/>
          <w:color w:val="FF0000"/>
        </w:rPr>
        <w:t>Başvuru Formu</w:t>
      </w:r>
      <w:r>
        <w:rPr>
          <w:b/>
        </w:rPr>
        <w:t xml:space="preserve"> </w:t>
      </w:r>
    </w:p>
    <w:p w:rsidR="00F25E82" w:rsidRDefault="00265D60">
      <w:pPr>
        <w:spacing w:after="0" w:line="216" w:lineRule="auto"/>
        <w:ind w:left="400" w:right="1572" w:firstLine="0"/>
        <w:jc w:val="center"/>
      </w:pPr>
      <w:r>
        <w:rPr>
          <w:b/>
        </w:rPr>
        <w:t xml:space="preserve">BAHÇEŞEHİR ÜNİVERSİTESİ </w:t>
      </w:r>
      <w:r w:rsidR="00574820">
        <w:rPr>
          <w:b/>
        </w:rPr>
        <w:t xml:space="preserve">KONSERVATUVAR </w:t>
      </w:r>
      <w:r>
        <w:rPr>
          <w:b/>
        </w:rPr>
        <w:t xml:space="preserve">MÜDÜRLÜĞÜ’NE </w:t>
      </w:r>
      <w:r>
        <w:rPr>
          <w:b/>
          <w:sz w:val="31"/>
          <w:vertAlign w:val="superscript"/>
        </w:rPr>
        <w:t xml:space="preserve"> </w:t>
      </w:r>
    </w:p>
    <w:p w:rsidR="00F25E82" w:rsidRDefault="00265D60">
      <w:pPr>
        <w:spacing w:after="0" w:line="259" w:lineRule="auto"/>
        <w:ind w:left="400" w:firstLine="0"/>
        <w:jc w:val="center"/>
      </w:pPr>
      <w:r>
        <w:rPr>
          <w:b/>
          <w:sz w:val="24"/>
        </w:rPr>
        <w:t xml:space="preserve"> </w:t>
      </w:r>
    </w:p>
    <w:p w:rsidR="00F25E82" w:rsidRDefault="00265D60">
      <w:pPr>
        <w:spacing w:after="156" w:line="259" w:lineRule="auto"/>
        <w:ind w:left="0" w:right="1284" w:firstLine="0"/>
        <w:jc w:val="right"/>
      </w:pPr>
      <w:r>
        <w:rPr>
          <w:b/>
        </w:rPr>
        <w:t xml:space="preserve">…./…../……… </w:t>
      </w:r>
    </w:p>
    <w:p w:rsidR="00F25E82" w:rsidRDefault="00265D60">
      <w:pPr>
        <w:spacing w:after="167" w:line="259" w:lineRule="auto"/>
        <w:ind w:left="0" w:firstLine="0"/>
        <w:jc w:val="left"/>
      </w:pPr>
      <w:r>
        <w:rPr>
          <w:b/>
          <w:sz w:val="9"/>
        </w:rPr>
        <w:t xml:space="preserve"> </w:t>
      </w:r>
    </w:p>
    <w:p w:rsidR="00F25E82" w:rsidRDefault="00265D60">
      <w:r>
        <w:t xml:space="preserve">........./........ Akademik Yılı Güz / Bahar yarıyılında aşağıda yazılı derslerden mazeret sınavlarına katılmak istiyorum. Gereğini </w:t>
      </w:r>
    </w:p>
    <w:p w:rsidR="00F25E82" w:rsidRDefault="00265D60">
      <w:pPr>
        <w:spacing w:after="76"/>
        <w:ind w:left="216"/>
      </w:pPr>
      <w:r>
        <w:t xml:space="preserve">bilgilerinize arz ederim. </w:t>
      </w:r>
    </w:p>
    <w:p w:rsidR="00F25E82" w:rsidRDefault="00265D60">
      <w:pPr>
        <w:tabs>
          <w:tab w:val="right" w:pos="10694"/>
        </w:tabs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  <w:r>
        <w:rPr>
          <w:sz w:val="24"/>
        </w:rPr>
        <w:tab/>
      </w:r>
      <w:r>
        <w:t xml:space="preserve">İmza </w:t>
      </w:r>
      <w:r>
        <w:rPr>
          <w:sz w:val="24"/>
        </w:rPr>
        <w:t xml:space="preserve">……………….. </w:t>
      </w:r>
    </w:p>
    <w:p w:rsidR="00F25E82" w:rsidRDefault="00265D60">
      <w:pPr>
        <w:spacing w:after="29" w:line="259" w:lineRule="auto"/>
        <w:ind w:left="216"/>
        <w:jc w:val="left"/>
      </w:pPr>
      <w:r>
        <w:rPr>
          <w:b/>
          <w:sz w:val="20"/>
        </w:rPr>
        <w:t xml:space="preserve">Öğrencinin; </w:t>
      </w:r>
    </w:p>
    <w:tbl>
      <w:tblPr>
        <w:tblStyle w:val="TableGrid"/>
        <w:tblW w:w="0" w:type="auto"/>
        <w:tblInd w:w="118" w:type="dxa"/>
        <w:tblCellMar>
          <w:top w:w="44" w:type="dxa"/>
          <w:left w:w="5" w:type="dxa"/>
          <w:right w:w="116" w:type="dxa"/>
        </w:tblCellMar>
        <w:tblLook w:val="04A0" w:firstRow="1" w:lastRow="0" w:firstColumn="1" w:lastColumn="0" w:noHBand="0" w:noVBand="1"/>
      </w:tblPr>
      <w:tblGrid>
        <w:gridCol w:w="1501"/>
        <w:gridCol w:w="9042"/>
      </w:tblGrid>
      <w:tr w:rsidR="00F25E82" w:rsidTr="00484DB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sz w:val="19"/>
              </w:rPr>
              <w:t xml:space="preserve">Öğrenci No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5E82" w:rsidTr="00484DB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sz w:val="19"/>
              </w:rPr>
              <w:t xml:space="preserve">Adı Soyadı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5E82" w:rsidTr="00484DB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sz w:val="19"/>
              </w:rPr>
              <w:t xml:space="preserve">Bölüm/ Program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5E82" w:rsidTr="00484DB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sz w:val="19"/>
              </w:rPr>
              <w:t xml:space="preserve">Telefon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F25E82" w:rsidTr="00484DB3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sz w:val="19"/>
              </w:rPr>
              <w:t xml:space="preserve">Mazeret Nedeni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42" w:lineRule="auto"/>
              <w:ind w:left="108" w:right="5805" w:firstLine="0"/>
            </w:pPr>
            <w:r>
              <w:rPr>
                <w:sz w:val="19"/>
              </w:rPr>
              <w:t xml:space="preserve">Sağlık Raporu </w:t>
            </w:r>
            <w:r>
              <w:rPr>
                <w:b/>
                <w:sz w:val="19"/>
              </w:rPr>
              <w:t xml:space="preserve">(O) </w:t>
            </w:r>
            <w:r w:rsidR="00671E18">
              <w:rPr>
                <w:sz w:val="19"/>
              </w:rPr>
              <w:t>Diğer Nedenler*</w:t>
            </w:r>
            <w:r>
              <w:rPr>
                <w:b/>
                <w:sz w:val="19"/>
              </w:rPr>
              <w:t xml:space="preserve">(O) </w:t>
            </w:r>
          </w:p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sz w:val="19"/>
              </w:rPr>
              <w:t xml:space="preserve">Nedeni:…………………………………………………………………………….. </w:t>
            </w:r>
          </w:p>
        </w:tc>
      </w:tr>
    </w:tbl>
    <w:p w:rsidR="00F25E82" w:rsidRDefault="00265D60">
      <w:pPr>
        <w:spacing w:after="0" w:line="259" w:lineRule="auto"/>
        <w:ind w:left="216"/>
        <w:jc w:val="left"/>
      </w:pPr>
      <w:r>
        <w:rPr>
          <w:b/>
          <w:sz w:val="20"/>
        </w:rPr>
        <w:t xml:space="preserve">Mazeretinin Olduğu Dönemde Giremediği ve Mazeret Sınavı İstenen Dersin; </w:t>
      </w:r>
    </w:p>
    <w:tbl>
      <w:tblPr>
        <w:tblStyle w:val="TableGrid"/>
        <w:tblW w:w="10530" w:type="dxa"/>
        <w:tblInd w:w="156" w:type="dxa"/>
        <w:tblCellMar>
          <w:top w:w="48" w:type="dxa"/>
          <w:left w:w="5" w:type="dxa"/>
          <w:right w:w="32" w:type="dxa"/>
        </w:tblCellMar>
        <w:tblLook w:val="04A0" w:firstRow="1" w:lastRow="0" w:firstColumn="1" w:lastColumn="0" w:noHBand="0" w:noVBand="1"/>
      </w:tblPr>
      <w:tblGrid>
        <w:gridCol w:w="1682"/>
        <w:gridCol w:w="2977"/>
        <w:gridCol w:w="3011"/>
        <w:gridCol w:w="2860"/>
      </w:tblGrid>
      <w:tr w:rsidR="00F25E82" w:rsidTr="00484DB3">
        <w:trPr>
          <w:trHeight w:val="2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82" w:rsidRDefault="0036502E" w:rsidP="00713F31">
            <w:pPr>
              <w:spacing w:after="0" w:line="259" w:lineRule="auto"/>
              <w:ind w:left="168" w:firstLine="0"/>
            </w:pPr>
            <w:r>
              <w:rPr>
                <w:b/>
                <w:sz w:val="20"/>
                <w:u w:val="single" w:color="000000"/>
              </w:rPr>
              <w:t xml:space="preserve">Ders </w:t>
            </w:r>
            <w:r w:rsidR="00265D60">
              <w:rPr>
                <w:b/>
                <w:sz w:val="20"/>
                <w:u w:val="single" w:color="000000"/>
              </w:rPr>
              <w:t>Kodu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5E82" w:rsidRDefault="0036502E" w:rsidP="0036502E">
            <w:pPr>
              <w:spacing w:after="0" w:line="259" w:lineRule="auto"/>
              <w:ind w:left="32" w:firstLine="0"/>
              <w:jc w:val="left"/>
            </w:pPr>
            <w:r>
              <w:rPr>
                <w:b/>
                <w:sz w:val="20"/>
                <w:u w:val="single" w:color="000000"/>
              </w:rPr>
              <w:t>Ders</w:t>
            </w:r>
            <w:r w:rsidR="00265D60">
              <w:rPr>
                <w:b/>
                <w:sz w:val="20"/>
                <w:u w:val="single" w:color="000000"/>
              </w:rPr>
              <w:t xml:space="preserve"> Adı</w:t>
            </w:r>
            <w:r w:rsidR="00265D60">
              <w:rPr>
                <w:b/>
                <w:sz w:val="20"/>
              </w:rP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center"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Öğretim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Görevlisinin Adı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99" w:line="259" w:lineRule="auto"/>
              <w:ind w:left="29" w:firstLine="0"/>
              <w:jc w:val="center"/>
            </w:pPr>
            <w:r>
              <w:rPr>
                <w:sz w:val="20"/>
                <w:u w:val="single" w:color="000000"/>
              </w:rPr>
              <w:t xml:space="preserve"> </w:t>
            </w:r>
            <w:r>
              <w:rPr>
                <w:b/>
                <w:sz w:val="20"/>
                <w:u w:val="single" w:color="000000"/>
              </w:rPr>
              <w:t>Sınavın Yapıldığı</w:t>
            </w:r>
            <w:r>
              <w:rPr>
                <w:b/>
                <w:sz w:val="20"/>
              </w:rPr>
              <w:t xml:space="preserve"> </w:t>
            </w:r>
          </w:p>
          <w:p w:rsidR="00F25E82" w:rsidRDefault="00265D60">
            <w:pPr>
              <w:spacing w:after="0" w:line="259" w:lineRule="auto"/>
              <w:ind w:left="28" w:firstLine="0"/>
              <w:jc w:val="center"/>
            </w:pPr>
            <w:r>
              <w:rPr>
                <w:b/>
                <w:sz w:val="20"/>
                <w:u w:val="single" w:color="000000"/>
              </w:rPr>
              <w:t>Tarih</w:t>
            </w:r>
            <w:r>
              <w:rPr>
                <w:b/>
                <w:sz w:val="20"/>
              </w:rPr>
              <w:t xml:space="preserve"> </w:t>
            </w:r>
          </w:p>
        </w:tc>
      </w:tr>
      <w:tr w:rsidR="00F25E82" w:rsidTr="00484DB3">
        <w:trPr>
          <w:trHeight w:val="2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F25E82" w:rsidP="00713F3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713F31" w:rsidTr="00484DB3">
        <w:trPr>
          <w:trHeight w:val="2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31" w:rsidRDefault="00713F31" w:rsidP="00713F3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31" w:rsidRDefault="00713F31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31" w:rsidRDefault="00713F31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3F31" w:rsidRDefault="00713F31">
            <w:pPr>
              <w:spacing w:after="0" w:line="259" w:lineRule="auto"/>
              <w:ind w:left="0" w:firstLine="0"/>
              <w:jc w:val="left"/>
            </w:pPr>
          </w:p>
        </w:tc>
      </w:tr>
      <w:tr w:rsidR="00F25E82" w:rsidTr="00484DB3">
        <w:trPr>
          <w:trHeight w:val="20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F25E82" w:rsidP="00713F31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484DB3" w:rsidRDefault="00484DB3">
      <w:pPr>
        <w:spacing w:after="0" w:line="259" w:lineRule="auto"/>
        <w:ind w:left="216"/>
        <w:jc w:val="left"/>
        <w:rPr>
          <w:b/>
          <w:sz w:val="20"/>
        </w:rPr>
      </w:pPr>
    </w:p>
    <w:p w:rsidR="00484DB3" w:rsidRDefault="00484DB3">
      <w:pPr>
        <w:spacing w:after="0" w:line="259" w:lineRule="auto"/>
        <w:ind w:left="216"/>
        <w:jc w:val="left"/>
        <w:rPr>
          <w:b/>
          <w:sz w:val="20"/>
        </w:rPr>
      </w:pPr>
    </w:p>
    <w:p w:rsidR="00F25E82" w:rsidRDefault="00265D60">
      <w:pPr>
        <w:spacing w:after="0" w:line="259" w:lineRule="auto"/>
        <w:ind w:left="216"/>
        <w:jc w:val="left"/>
      </w:pPr>
      <w:r>
        <w:rPr>
          <w:b/>
          <w:sz w:val="20"/>
        </w:rPr>
        <w:t xml:space="preserve">Dersin Verildiği bölümün, Bölüm Başkanı tarafından doldurulacaktır. </w:t>
      </w:r>
    </w:p>
    <w:tbl>
      <w:tblPr>
        <w:tblStyle w:val="TableGrid"/>
        <w:tblW w:w="10473" w:type="dxa"/>
        <w:tblInd w:w="118" w:type="dxa"/>
        <w:tblCellMar>
          <w:top w:w="41" w:type="dxa"/>
          <w:left w:w="5" w:type="dxa"/>
          <w:right w:w="115" w:type="dxa"/>
        </w:tblCellMar>
        <w:tblLook w:val="04A0" w:firstRow="1" w:lastRow="0" w:firstColumn="1" w:lastColumn="0" w:noHBand="0" w:noVBand="1"/>
      </w:tblPr>
      <w:tblGrid>
        <w:gridCol w:w="5420"/>
        <w:gridCol w:w="2222"/>
        <w:gridCol w:w="2831"/>
      </w:tblGrid>
      <w:tr w:rsidR="00F25E82" w:rsidTr="00484DB3">
        <w:trPr>
          <w:trHeight w:val="18"/>
        </w:trPr>
        <w:tc>
          <w:tcPr>
            <w:tcW w:w="10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14" w:line="259" w:lineRule="auto"/>
              <w:ind w:left="111" w:firstLine="0"/>
              <w:jc w:val="center"/>
            </w:pPr>
            <w:r>
              <w:rPr>
                <w:sz w:val="20"/>
              </w:rPr>
              <w:t xml:space="preserve">Yukarıda ders kodu, adları yazılı olan ders/derslerde Ara Sınav/ Yarıyıl sonu sınavı (final) telafi sınavına </w:t>
            </w:r>
          </w:p>
          <w:p w:rsidR="00F25E82" w:rsidRDefault="00265D60">
            <w:pPr>
              <w:tabs>
                <w:tab w:val="center" w:pos="3716"/>
                <w:tab w:val="center" w:pos="563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b/>
                <w:sz w:val="20"/>
              </w:rPr>
              <w:t xml:space="preserve">GİREBİLİR (O) </w:t>
            </w:r>
            <w:r>
              <w:rPr>
                <w:b/>
                <w:sz w:val="20"/>
              </w:rPr>
              <w:tab/>
              <w:t xml:space="preserve">GİREMEZ  (O) </w:t>
            </w:r>
          </w:p>
        </w:tc>
      </w:tr>
      <w:tr w:rsidR="00F25E82" w:rsidTr="00484DB3">
        <w:trPr>
          <w:trHeight w:val="18"/>
        </w:trPr>
        <w:tc>
          <w:tcPr>
            <w:tcW w:w="5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b/>
                <w:sz w:val="20"/>
              </w:rPr>
              <w:t xml:space="preserve">Dersin Verildiği bölümün, </w:t>
            </w:r>
          </w:p>
          <w:p w:rsidR="00F25E82" w:rsidRDefault="00265D60">
            <w:pPr>
              <w:spacing w:after="0" w:line="259" w:lineRule="auto"/>
              <w:ind w:left="108" w:firstLine="0"/>
              <w:jc w:val="left"/>
            </w:pPr>
            <w:r>
              <w:rPr>
                <w:b/>
              </w:rPr>
              <w:t xml:space="preserve">Bölüm Başkanı Adı- Soyadı </w:t>
            </w:r>
            <w:r w:rsidR="0036502E">
              <w:rPr>
                <w:b/>
              </w:rPr>
              <w:t>:</w:t>
            </w:r>
          </w:p>
        </w:tc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36502E">
            <w:pPr>
              <w:spacing w:after="0" w:line="259" w:lineRule="auto"/>
              <w:ind w:left="108" w:firstLine="0"/>
              <w:jc w:val="left"/>
            </w:pPr>
            <w:r>
              <w:t>Tarih: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E82" w:rsidRDefault="0036502E">
            <w:pPr>
              <w:spacing w:after="0" w:line="259" w:lineRule="auto"/>
              <w:ind w:left="110" w:firstLine="0"/>
              <w:jc w:val="left"/>
            </w:pPr>
            <w:r>
              <w:t>İmza:</w:t>
            </w:r>
          </w:p>
        </w:tc>
      </w:tr>
    </w:tbl>
    <w:p w:rsidR="00F25E82" w:rsidRDefault="00265D60">
      <w:pPr>
        <w:spacing w:after="0" w:line="259" w:lineRule="auto"/>
        <w:ind w:left="0" w:firstLine="0"/>
        <w:jc w:val="left"/>
      </w:pPr>
      <w:r>
        <w:rPr>
          <w:b/>
          <w:sz w:val="24"/>
        </w:rPr>
        <w:t xml:space="preserve"> </w:t>
      </w:r>
    </w:p>
    <w:p w:rsidR="00F25E82" w:rsidRDefault="00265D60" w:rsidP="00713F31">
      <w:pPr>
        <w:spacing w:after="39" w:line="259" w:lineRule="auto"/>
        <w:ind w:left="221" w:firstLine="0"/>
        <w:jc w:val="left"/>
      </w:pPr>
      <w:r>
        <w:rPr>
          <w:b/>
        </w:rPr>
        <w:t xml:space="preserve">ÖNEMLİ NOT </w:t>
      </w:r>
    </w:p>
    <w:p w:rsidR="00F25E82" w:rsidRDefault="00265D60">
      <w:pPr>
        <w:spacing w:after="0"/>
        <w:ind w:left="216"/>
        <w:jc w:val="left"/>
      </w:pPr>
      <w:r>
        <w:rPr>
          <w:b/>
          <w:sz w:val="22"/>
        </w:rPr>
        <w:t>*Yönetmelik gereği , öğrenciler mazeretlerini, mazeretlerinin</w:t>
      </w:r>
      <w:r w:rsidR="00E51F85">
        <w:rPr>
          <w:b/>
          <w:sz w:val="22"/>
        </w:rPr>
        <w:t xml:space="preserve"> bitim tarihini izleyen en geç 3</w:t>
      </w:r>
      <w:r w:rsidR="00FE3EC6">
        <w:rPr>
          <w:b/>
          <w:sz w:val="22"/>
        </w:rPr>
        <w:t xml:space="preserve"> (Üç</w:t>
      </w:r>
      <w:r>
        <w:rPr>
          <w:b/>
          <w:sz w:val="22"/>
        </w:rPr>
        <w:t xml:space="preserve">) iş günü içerisinde yazılı olarak Fakülte Sekreterliğine bildirilmelidir. </w:t>
      </w:r>
    </w:p>
    <w:p w:rsidR="00F25E82" w:rsidRDefault="00265D60">
      <w:pPr>
        <w:spacing w:after="0"/>
        <w:ind w:left="216"/>
        <w:jc w:val="left"/>
      </w:pPr>
      <w:r>
        <w:rPr>
          <w:b/>
          <w:sz w:val="22"/>
        </w:rPr>
        <w:t xml:space="preserve">*Süresi içinde bildirilmeyen mazeretler işleme alınmayacaktır. </w:t>
      </w:r>
    </w:p>
    <w:p w:rsidR="00F25E82" w:rsidRDefault="00265D60">
      <w:pPr>
        <w:spacing w:after="0"/>
        <w:ind w:left="216"/>
        <w:jc w:val="left"/>
      </w:pPr>
      <w:r>
        <w:rPr>
          <w:b/>
          <w:sz w:val="22"/>
        </w:rPr>
        <w:t xml:space="preserve">*Raporlu olduğu halde sınava giren öğrencilerin o günkü tüm sınavları GEÇERSİZ sayılır ve öğrenci hakkında disiplin soruşturması açılır. </w:t>
      </w:r>
    </w:p>
    <w:p w:rsidR="00F25E82" w:rsidRDefault="00265D60">
      <w:pPr>
        <w:spacing w:after="0"/>
        <w:ind w:left="216"/>
        <w:jc w:val="left"/>
      </w:pPr>
      <w:r>
        <w:rPr>
          <w:b/>
          <w:sz w:val="22"/>
        </w:rPr>
        <w:t xml:space="preserve">*Formda eksik bilgi bulunması halinde dilekçeye işlem yapılmayacaktır. </w:t>
      </w:r>
    </w:p>
    <w:p w:rsidR="00F25E82" w:rsidRDefault="00265D60">
      <w:pPr>
        <w:spacing w:after="0" w:line="259" w:lineRule="auto"/>
        <w:ind w:left="0" w:firstLine="0"/>
        <w:jc w:val="left"/>
      </w:pPr>
      <w:r>
        <w:rPr>
          <w:b/>
          <w:sz w:val="21"/>
        </w:rPr>
        <w:t xml:space="preserve"> </w:t>
      </w:r>
    </w:p>
    <w:p w:rsidR="00F25E82" w:rsidRDefault="00612220" w:rsidP="00612220">
      <w:pPr>
        <w:ind w:left="216"/>
      </w:pPr>
      <w:r>
        <w:rPr>
          <w:b/>
        </w:rPr>
        <w:t>MADDE 23</w:t>
      </w:r>
      <w:r w:rsidR="00265D60">
        <w:rPr>
          <w:b/>
        </w:rPr>
        <w:t xml:space="preserve"> – </w:t>
      </w:r>
      <w:r w:rsidR="00265D60">
        <w:t xml:space="preserve">(1) </w:t>
      </w:r>
      <w:r>
        <w:t>Mazeret sınavları ile ilgili esaslar, Senato tarafından çıkarılan yönerge ile düzenlenir.</w:t>
      </w:r>
    </w:p>
    <w:p w:rsidR="00F25E82" w:rsidRDefault="00265D60">
      <w:pPr>
        <w:numPr>
          <w:ilvl w:val="0"/>
          <w:numId w:val="1"/>
        </w:numPr>
        <w:ind w:hanging="254"/>
      </w:pPr>
      <w:r>
        <w:t xml:space="preserve">Öğrenci, raporlu veya mazeretli olduğu süreler içinde derslere veya sınavlara giremez, raporlu veya mazeretli olduğu süreler içinde sınavlara veya herhangi bir değerlendirme etkinliğine girdiği takdirde </w:t>
      </w:r>
      <w:r w:rsidR="00612220">
        <w:t>aldığı notlar geçersiz sayılır.</w:t>
      </w:r>
      <w:r>
        <w:t xml:space="preserve"> </w:t>
      </w:r>
    </w:p>
    <w:p w:rsidR="00F25E82" w:rsidRDefault="00265D60" w:rsidP="00186911">
      <w:pPr>
        <w:numPr>
          <w:ilvl w:val="0"/>
          <w:numId w:val="1"/>
        </w:numPr>
        <w:ind w:hanging="254"/>
      </w:pPr>
      <w:r>
        <w:t>Bir dersten devam koşullarını sağlayan öğrenciler, bu dersin yarıyıl</w:t>
      </w:r>
      <w:r w:rsidR="00612220">
        <w:t>/yılsonu sınavına girebilirler. Y</w:t>
      </w:r>
      <w:r>
        <w:t xml:space="preserve">arıyıl/yılsonu </w:t>
      </w:r>
      <w:r w:rsidR="00612220">
        <w:t>sınavlarına girme hakkı olup, yarıyıl/yıl sonu değerlendirmesinde başarısız veya koşullu başarılı dersleri olanlar bu dersler için programlanan bütünleme sınavlarına girebilirler.</w:t>
      </w:r>
    </w:p>
    <w:p w:rsidR="00612220" w:rsidRDefault="009F4CFD" w:rsidP="00186911">
      <w:pPr>
        <w:numPr>
          <w:ilvl w:val="0"/>
          <w:numId w:val="1"/>
        </w:numPr>
        <w:ind w:hanging="254"/>
      </w:pPr>
      <w:r>
        <w:t>Güz v</w:t>
      </w:r>
      <w:r w:rsidR="00612220">
        <w:t xml:space="preserve">e bahar dönemlerinde (yaz dönemi hariç) final ve bütünleme sınavlarının ayrıca bir telafi/mazeret sınavı yoktur. İlgili kurulca kabul edilen </w:t>
      </w:r>
      <w:r w:rsidR="00C841DC">
        <w:t>mazereti sebebiyle final sınavına giremeyen öğrenciler bütünleme sınavına girebilirler.</w:t>
      </w:r>
    </w:p>
    <w:p w:rsidR="00220A37" w:rsidRDefault="00220A37" w:rsidP="00186911">
      <w:pPr>
        <w:numPr>
          <w:ilvl w:val="0"/>
          <w:numId w:val="1"/>
        </w:numPr>
        <w:ind w:hanging="254"/>
      </w:pPr>
      <w:r>
        <w:t>Final sınavlarına girme hakkı olduğu halde, final sınavlarını kapsayan, süreklilik arz eden, haklı ve geçerli mazeretleri ilgili akademik birimlerin yönetim kurullarınca kabul edilen öğrencilere, bütünleme sınavlarına doğrudan girme hakkı verilir.</w:t>
      </w:r>
    </w:p>
    <w:p w:rsidR="00F25E82" w:rsidRDefault="00220A37" w:rsidP="00220A37">
      <w:pPr>
        <w:ind w:left="0" w:firstLine="0"/>
      </w:pPr>
      <w:r w:rsidRPr="00220A37">
        <w:rPr>
          <w:b/>
        </w:rPr>
        <w:t xml:space="preserve">     (6)</w:t>
      </w:r>
      <w:r>
        <w:t>Yaz döneminde alınan derslerin bütünleme sınavları yoktur. Sadece kabul edilen mazeretleri nedeniyle final sınavına giremeyen öğrenciler için mazeret sınavları yapılır.</w:t>
      </w:r>
      <w:bookmarkStart w:id="0" w:name="_GoBack"/>
      <w:bookmarkEnd w:id="0"/>
    </w:p>
    <w:sectPr w:rsidR="00F25E82">
      <w:pgSz w:w="11911" w:h="16841"/>
      <w:pgMar w:top="1440" w:right="718" w:bottom="1440" w:left="49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7E57B1"/>
    <w:multiLevelType w:val="hybridMultilevel"/>
    <w:tmpl w:val="FFFFFFFF"/>
    <w:lvl w:ilvl="0" w:tplc="F3B0320E">
      <w:start w:val="2"/>
      <w:numFmt w:val="decimal"/>
      <w:lvlText w:val="(%1)"/>
      <w:lvlJc w:val="left"/>
      <w:pPr>
        <w:ind w:left="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04660E">
      <w:start w:val="1"/>
      <w:numFmt w:val="lowerLetter"/>
      <w:lvlText w:val="%2"/>
      <w:lvlJc w:val="left"/>
      <w:pPr>
        <w:ind w:left="1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670174C">
      <w:start w:val="1"/>
      <w:numFmt w:val="lowerRoman"/>
      <w:lvlText w:val="%3"/>
      <w:lvlJc w:val="left"/>
      <w:pPr>
        <w:ind w:left="2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F21E3A">
      <w:start w:val="1"/>
      <w:numFmt w:val="decimal"/>
      <w:lvlText w:val="%4"/>
      <w:lvlJc w:val="left"/>
      <w:pPr>
        <w:ind w:left="2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FCADDC">
      <w:start w:val="1"/>
      <w:numFmt w:val="lowerLetter"/>
      <w:lvlText w:val="%5"/>
      <w:lvlJc w:val="left"/>
      <w:pPr>
        <w:ind w:left="3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46C4E86">
      <w:start w:val="1"/>
      <w:numFmt w:val="lowerRoman"/>
      <w:lvlText w:val="%6"/>
      <w:lvlJc w:val="left"/>
      <w:pPr>
        <w:ind w:left="4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206F5C">
      <w:start w:val="1"/>
      <w:numFmt w:val="decimal"/>
      <w:lvlText w:val="%7"/>
      <w:lvlJc w:val="left"/>
      <w:pPr>
        <w:ind w:left="4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01C281A">
      <w:start w:val="1"/>
      <w:numFmt w:val="lowerLetter"/>
      <w:lvlText w:val="%8"/>
      <w:lvlJc w:val="left"/>
      <w:pPr>
        <w:ind w:left="5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68B7C2">
      <w:start w:val="1"/>
      <w:numFmt w:val="lowerRoman"/>
      <w:lvlText w:val="%9"/>
      <w:lvlJc w:val="left"/>
      <w:pPr>
        <w:ind w:left="6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E82"/>
    <w:rsid w:val="00093622"/>
    <w:rsid w:val="00144283"/>
    <w:rsid w:val="001C2B5A"/>
    <w:rsid w:val="00220A37"/>
    <w:rsid w:val="00265D60"/>
    <w:rsid w:val="0036502E"/>
    <w:rsid w:val="00484DB3"/>
    <w:rsid w:val="00574820"/>
    <w:rsid w:val="00612220"/>
    <w:rsid w:val="00671E18"/>
    <w:rsid w:val="00713F31"/>
    <w:rsid w:val="008C7BA6"/>
    <w:rsid w:val="009F4CFD"/>
    <w:rsid w:val="00C841DC"/>
    <w:rsid w:val="00D64FF9"/>
    <w:rsid w:val="00E51F85"/>
    <w:rsid w:val="00F25E82"/>
    <w:rsid w:val="00FD62E2"/>
    <w:rsid w:val="00F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435B3"/>
  <w15:docId w15:val="{45D2ABBA-AA1F-E947-A0DC-A4E98B36C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48" w:lineRule="auto"/>
      <w:ind w:left="939" w:hanging="10"/>
      <w:jc w:val="both"/>
    </w:pPr>
    <w:rPr>
      <w:rFonts w:ascii="Times New Roman" w:eastAsia="Times New Roman" w:hAnsi="Times New Roman" w:cs="Times New Roman"/>
      <w:color w:val="000000"/>
      <w:sz w:val="18"/>
      <w:lang w:val="tr" w:eastAsia="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2E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E2"/>
    <w:rPr>
      <w:rFonts w:ascii="Segoe UI" w:eastAsia="Times New Roman" w:hAnsi="Segoe UI" w:cs="Segoe UI"/>
      <w:color w:val="000000"/>
      <w:sz w:val="18"/>
      <w:szCs w:val="18"/>
      <w:lang w:val="tr" w:eastAsia="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bahcesehir</dc:creator>
  <cp:keywords/>
  <cp:lastModifiedBy>Sema ALKAN</cp:lastModifiedBy>
  <cp:revision>10</cp:revision>
  <cp:lastPrinted>2022-12-13T13:00:00Z</cp:lastPrinted>
  <dcterms:created xsi:type="dcterms:W3CDTF">2021-12-03T09:10:00Z</dcterms:created>
  <dcterms:modified xsi:type="dcterms:W3CDTF">2023-04-26T07:47:00Z</dcterms:modified>
</cp:coreProperties>
</file>